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A92" w:rsidRPr="009C4A92" w:rsidRDefault="009C4A92" w:rsidP="009C4A9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4A92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9C4A92" w:rsidRPr="009C4A92" w:rsidRDefault="009C4A92" w:rsidP="009C4A92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9C4A92">
        <w:rPr>
          <w:sz w:val="28"/>
          <w:szCs w:val="28"/>
        </w:rPr>
        <w:t>АДМИНИСТРАЦИЯ  ГЕОРГИЕВСКОГО СЕЛЬСОВЕТА</w:t>
      </w:r>
    </w:p>
    <w:p w:rsidR="009C4A92" w:rsidRPr="009C4A92" w:rsidRDefault="009C4A92" w:rsidP="009C4A92">
      <w:pPr>
        <w:pStyle w:val="1"/>
        <w:spacing w:before="0" w:beforeAutospacing="0" w:after="0" w:afterAutospacing="0"/>
        <w:jc w:val="center"/>
        <w:rPr>
          <w:sz w:val="28"/>
          <w:szCs w:val="28"/>
          <w:u w:val="single"/>
        </w:rPr>
      </w:pPr>
      <w:r w:rsidRPr="009C4A92">
        <w:rPr>
          <w:sz w:val="28"/>
          <w:szCs w:val="28"/>
          <w:u w:val="single"/>
        </w:rPr>
        <w:t>АЛЕКСАНДРОВСКОГО РАЙОНА ОРЕНБУРГСКОЙ ОБЛАСТИ</w:t>
      </w:r>
    </w:p>
    <w:p w:rsidR="009C4A92" w:rsidRPr="009C4A92" w:rsidRDefault="009C4A92" w:rsidP="009C4A9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9C4A92" w:rsidRPr="009C4A92" w:rsidRDefault="009C4A92" w:rsidP="009C4A9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C4A9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01.11</w:t>
      </w:r>
      <w:r w:rsidRPr="009C4A92">
        <w:rPr>
          <w:rFonts w:ascii="Times New Roman" w:hAnsi="Times New Roman" w:cs="Times New Roman"/>
          <w:sz w:val="28"/>
          <w:szCs w:val="28"/>
        </w:rPr>
        <w:t xml:space="preserve">.2018 г.                     </w:t>
      </w:r>
      <w:proofErr w:type="gramStart"/>
      <w:r w:rsidRPr="009C4A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C4A92">
        <w:rPr>
          <w:rFonts w:ascii="Times New Roman" w:hAnsi="Times New Roman" w:cs="Times New Roman"/>
          <w:sz w:val="28"/>
          <w:szCs w:val="28"/>
        </w:rPr>
        <w:t>. Георгиевка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44</w:t>
      </w:r>
      <w:r w:rsidRPr="009C4A92">
        <w:rPr>
          <w:rFonts w:ascii="Times New Roman" w:hAnsi="Times New Roman" w:cs="Times New Roman"/>
          <w:sz w:val="28"/>
          <w:szCs w:val="28"/>
        </w:rPr>
        <w:t>-п</w:t>
      </w:r>
    </w:p>
    <w:p w:rsidR="009C4A92" w:rsidRPr="009C4A92" w:rsidRDefault="009C4A92" w:rsidP="009C4A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4A92" w:rsidRPr="009C4A92" w:rsidRDefault="009C4A92" w:rsidP="009C4A92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4A92">
        <w:rPr>
          <w:rFonts w:ascii="Times New Roman" w:eastAsia="Times New Roman" w:hAnsi="Times New Roman" w:cs="Times New Roman"/>
          <w:sz w:val="28"/>
          <w:szCs w:val="24"/>
          <w:lang w:eastAsia="ru-RU"/>
        </w:rPr>
        <w:t>Об   утверждении   титульного   списка</w:t>
      </w:r>
    </w:p>
    <w:p w:rsidR="009C4A92" w:rsidRPr="009C4A92" w:rsidRDefault="009C4A92" w:rsidP="009C4A92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4A92">
        <w:rPr>
          <w:rFonts w:ascii="Times New Roman" w:eastAsia="Times New Roman" w:hAnsi="Times New Roman" w:cs="Times New Roman"/>
          <w:sz w:val="28"/>
          <w:szCs w:val="24"/>
          <w:lang w:eastAsia="ru-RU"/>
        </w:rPr>
        <w:t>улиц населенных пунктов, подлежащих</w:t>
      </w:r>
    </w:p>
    <w:p w:rsidR="009C4A92" w:rsidRPr="009C4A92" w:rsidRDefault="009C4A92" w:rsidP="009C4A92">
      <w:pPr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4A92">
        <w:rPr>
          <w:rFonts w:ascii="Times New Roman" w:eastAsia="Times New Roman" w:hAnsi="Times New Roman" w:cs="Times New Roman"/>
          <w:sz w:val="28"/>
          <w:szCs w:val="24"/>
          <w:lang w:eastAsia="ru-RU"/>
        </w:rPr>
        <w:t>механизированной уборке</w:t>
      </w:r>
    </w:p>
    <w:p w:rsidR="009C4A92" w:rsidRPr="009C4A92" w:rsidRDefault="009C4A92" w:rsidP="009C4A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</w:p>
    <w:p w:rsidR="009C4A92" w:rsidRPr="009C4A92" w:rsidRDefault="009C4A92" w:rsidP="00E9737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4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9C4A92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Федеральным законом от 30 марта 1999 года N 52-ФЗ             "О санитарно-эпидемиологическом благополучии населения", Федеральным законом  от 06.10.2003 N 131-ФЗ "Об общих принципах организации местного самоуправления в Российской Федерации", Уставом муниципал</w:t>
      </w:r>
      <w:r w:rsidR="00E97377">
        <w:rPr>
          <w:rFonts w:ascii="Times New Roman" w:eastAsia="Times New Roman" w:hAnsi="Times New Roman" w:cs="Times New Roman"/>
          <w:sz w:val="28"/>
          <w:szCs w:val="24"/>
          <w:lang w:eastAsia="ru-RU"/>
        </w:rPr>
        <w:t>ьного образования «Георгиевский сельсовет</w:t>
      </w:r>
      <w:r w:rsidRPr="009C4A92">
        <w:rPr>
          <w:rFonts w:ascii="Times New Roman" w:eastAsia="Times New Roman" w:hAnsi="Times New Roman" w:cs="Times New Roman"/>
          <w:sz w:val="28"/>
          <w:szCs w:val="24"/>
          <w:lang w:eastAsia="ru-RU"/>
        </w:rPr>
        <w:t>»,</w:t>
      </w:r>
    </w:p>
    <w:p w:rsidR="009C4A92" w:rsidRPr="009C4A92" w:rsidRDefault="00E97377" w:rsidP="00E97377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737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постановляет:</w:t>
      </w:r>
    </w:p>
    <w:p w:rsidR="009C4A92" w:rsidRPr="009C4A92" w:rsidRDefault="009C4A92" w:rsidP="009C4A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4A92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C4A92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титульные списки улиц населенных пунктов, подлежащих механизированной уборке, а также очередность их уборки в летний и зимний периоды года, (приложение № 1)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C4A92" w:rsidRPr="009C4A92" w:rsidRDefault="009C4A92" w:rsidP="009C4A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9C4A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Настоящее постановление вступает в силу со дня подписания и подлежит обнародованию в местах, предназначенных для обнародования нормативных правовых актов, размещению на официальном сайте муниципального </w:t>
      </w:r>
      <w:r w:rsidR="00E97377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образования «Георгиевский сельсовет</w:t>
      </w:r>
      <w:r w:rsidRPr="009C4A92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9C4A92" w:rsidRPr="009C4A92" w:rsidRDefault="009C4A92" w:rsidP="009C4A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4A9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9C4A92" w:rsidRPr="009C4A92" w:rsidRDefault="009C4A92" w:rsidP="009C4A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4A9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9C4A92" w:rsidRPr="009C4A92" w:rsidRDefault="009C4A92" w:rsidP="009C4A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4A9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                                              Т.М. Абдразаков</w:t>
      </w:r>
    </w:p>
    <w:p w:rsidR="009C4A92" w:rsidRPr="009C4A92" w:rsidRDefault="009C4A92" w:rsidP="009C4A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4A9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p w:rsidR="009C4A92" w:rsidRPr="009C4A92" w:rsidRDefault="009C4A92" w:rsidP="009C4A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4A92" w:rsidRDefault="009C4A92" w:rsidP="009C4A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7377" w:rsidRDefault="00E97377" w:rsidP="009C4A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377" w:rsidRDefault="00E97377" w:rsidP="009C4A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4A92" w:rsidRPr="009C4A92" w:rsidRDefault="009C4A92" w:rsidP="009C4A9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A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4A92" w:rsidRPr="009C4A92" w:rsidRDefault="009C4A92" w:rsidP="009C4A92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4A9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 Приложение № 1</w:t>
      </w:r>
    </w:p>
    <w:p w:rsidR="009C4A92" w:rsidRPr="009C4A92" w:rsidRDefault="009C4A92" w:rsidP="009C4A92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4A92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 к постановлению Администрации</w:t>
      </w:r>
    </w:p>
    <w:p w:rsidR="009C4A92" w:rsidRPr="009C4A92" w:rsidRDefault="009C4A92" w:rsidP="009C4A92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C4A92"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          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 муниципального образования</w:t>
      </w:r>
    </w:p>
    <w:p w:rsidR="009C4A92" w:rsidRPr="009C4A92" w:rsidRDefault="00E97377" w:rsidP="009C4A92">
      <w:pPr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                      от 01.11</w:t>
      </w:r>
      <w:r w:rsidR="009C4A92" w:rsidRPr="009C4A92">
        <w:rPr>
          <w:rFonts w:ascii="Times New Roman" w:eastAsia="Times New Roman" w:hAnsi="Times New Roman" w:cs="Times New Roman"/>
          <w:sz w:val="28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9C4A92" w:rsidRPr="009C4A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  №4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</w:p>
    <w:p w:rsidR="009C4A92" w:rsidRPr="009C4A92" w:rsidRDefault="009C4A92" w:rsidP="006C209B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737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Титульный список</w:t>
      </w:r>
    </w:p>
    <w:p w:rsidR="009C4A92" w:rsidRPr="009C4A92" w:rsidRDefault="009C4A92" w:rsidP="009C4A9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737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улиц, проездов,  подлежащих механизированной уборке, а также очередность их уборки в летний и зимний периоды года</w:t>
      </w:r>
    </w:p>
    <w:tbl>
      <w:tblPr>
        <w:tblW w:w="9474" w:type="dxa"/>
        <w:tblInd w:w="97" w:type="dxa"/>
        <w:tblLook w:val="04A0"/>
      </w:tblPr>
      <w:tblGrid>
        <w:gridCol w:w="2838"/>
        <w:gridCol w:w="4881"/>
        <w:gridCol w:w="1755"/>
      </w:tblGrid>
      <w:tr w:rsidR="006C209B" w:rsidRPr="00E97377" w:rsidTr="006C209B">
        <w:trPr>
          <w:trHeight w:val="58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09B" w:rsidRPr="00E97377" w:rsidRDefault="006C209B" w:rsidP="00E9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9737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09B" w:rsidRPr="00E97377" w:rsidRDefault="006C209B" w:rsidP="00E9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9737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Протяженность в метрах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209B" w:rsidRPr="00E97377" w:rsidRDefault="006C209B" w:rsidP="00E9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Очередность</w:t>
            </w:r>
          </w:p>
        </w:tc>
      </w:tr>
      <w:tr w:rsidR="006C209B" w:rsidRPr="00E97377" w:rsidTr="006C209B">
        <w:trPr>
          <w:trHeight w:val="580"/>
        </w:trPr>
        <w:tc>
          <w:tcPr>
            <w:tcW w:w="7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09B" w:rsidRPr="00E97377" w:rsidRDefault="006C209B" w:rsidP="00E9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. Георгиевка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209B" w:rsidRDefault="006C209B" w:rsidP="006C20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2 </w:t>
            </w:r>
          </w:p>
        </w:tc>
      </w:tr>
      <w:tr w:rsidR="006C209B" w:rsidRPr="00E97377" w:rsidTr="006C209B">
        <w:trPr>
          <w:trHeight w:val="58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09B" w:rsidRPr="00E97377" w:rsidRDefault="006C209B" w:rsidP="00E9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9737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 Советская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09B" w:rsidRPr="00E97377" w:rsidRDefault="006C209B" w:rsidP="00E9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9737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1968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9B" w:rsidRPr="00E97377" w:rsidRDefault="006C209B" w:rsidP="00E9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6C209B" w:rsidRPr="00E97377" w:rsidTr="006C209B">
        <w:trPr>
          <w:trHeight w:val="58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09B" w:rsidRPr="00E97377" w:rsidRDefault="006C209B" w:rsidP="00E9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9737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 Школьная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09B" w:rsidRPr="00E97377" w:rsidRDefault="006C209B" w:rsidP="00E9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9737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813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9B" w:rsidRPr="00E97377" w:rsidRDefault="006C209B" w:rsidP="00E9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6C209B" w:rsidRPr="00E97377" w:rsidTr="006C209B">
        <w:trPr>
          <w:trHeight w:val="58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09B" w:rsidRPr="00E97377" w:rsidRDefault="006C209B" w:rsidP="00E9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9737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 Северная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09B" w:rsidRPr="00E97377" w:rsidRDefault="006C209B" w:rsidP="00E9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9737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141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B" w:rsidRPr="00E97377" w:rsidRDefault="006C209B" w:rsidP="00E9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6C209B" w:rsidRPr="00E97377" w:rsidTr="006C209B">
        <w:trPr>
          <w:trHeight w:val="580"/>
        </w:trPr>
        <w:tc>
          <w:tcPr>
            <w:tcW w:w="7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09B" w:rsidRPr="00E97377" w:rsidRDefault="006C209B" w:rsidP="00E9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с. Каяпкулово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209B" w:rsidRDefault="006C209B" w:rsidP="006C20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1 </w:t>
            </w:r>
          </w:p>
        </w:tc>
      </w:tr>
      <w:tr w:rsidR="006C209B" w:rsidRPr="00E97377" w:rsidTr="006C209B">
        <w:trPr>
          <w:trHeight w:val="58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09B" w:rsidRPr="00E97377" w:rsidRDefault="006C209B" w:rsidP="00E9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9737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 Молодежная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09B" w:rsidRPr="00E97377" w:rsidRDefault="006C209B" w:rsidP="00E9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9737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602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9B" w:rsidRPr="00E97377" w:rsidRDefault="006C209B" w:rsidP="00E9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6C209B" w:rsidRPr="00E97377" w:rsidTr="006C209B">
        <w:trPr>
          <w:trHeight w:val="58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09B" w:rsidRPr="00E97377" w:rsidRDefault="006C209B" w:rsidP="00E9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9737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 Сагита Агишева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09B" w:rsidRPr="00E97377" w:rsidRDefault="006C209B" w:rsidP="00E9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9737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713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9B" w:rsidRPr="00E97377" w:rsidRDefault="006C209B" w:rsidP="00E9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6C209B" w:rsidRPr="00E97377" w:rsidTr="006C209B">
        <w:trPr>
          <w:trHeight w:val="58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09B" w:rsidRPr="00E97377" w:rsidRDefault="006C209B" w:rsidP="00E9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9737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 Заречная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09B" w:rsidRPr="00E97377" w:rsidRDefault="006C209B" w:rsidP="00E9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9737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251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B" w:rsidRPr="00E97377" w:rsidRDefault="006C209B" w:rsidP="00E9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6C209B" w:rsidRPr="00E97377" w:rsidTr="006C209B">
        <w:trPr>
          <w:trHeight w:val="580"/>
        </w:trPr>
        <w:tc>
          <w:tcPr>
            <w:tcW w:w="7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09B" w:rsidRPr="00E97377" w:rsidRDefault="006C209B" w:rsidP="00E9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с. Курпячево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209B" w:rsidRDefault="006C209B" w:rsidP="00E9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3</w:t>
            </w:r>
          </w:p>
        </w:tc>
      </w:tr>
      <w:tr w:rsidR="006C209B" w:rsidRPr="00E97377" w:rsidTr="006C209B">
        <w:trPr>
          <w:trHeight w:val="58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09B" w:rsidRPr="00E97377" w:rsidRDefault="006C209B" w:rsidP="00E9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9737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 Центральная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09B" w:rsidRPr="00E97377" w:rsidRDefault="006C209B" w:rsidP="00E9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9737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885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9B" w:rsidRPr="00E97377" w:rsidRDefault="006C209B" w:rsidP="00E9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6C209B" w:rsidRPr="00E97377" w:rsidTr="006C209B">
        <w:trPr>
          <w:trHeight w:val="58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09B" w:rsidRPr="00E97377" w:rsidRDefault="006C209B" w:rsidP="00E9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9737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 Школьная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09B" w:rsidRPr="00E97377" w:rsidRDefault="006C209B" w:rsidP="00E9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9737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587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209B" w:rsidRPr="00E97377" w:rsidRDefault="006C209B" w:rsidP="00E9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6C209B" w:rsidRPr="00E97377" w:rsidTr="006C209B">
        <w:trPr>
          <w:trHeight w:val="580"/>
        </w:trPr>
        <w:tc>
          <w:tcPr>
            <w:tcW w:w="2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09B" w:rsidRPr="00E97377" w:rsidRDefault="006C209B" w:rsidP="00E9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9737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 Малая</w:t>
            </w:r>
          </w:p>
        </w:tc>
        <w:tc>
          <w:tcPr>
            <w:tcW w:w="4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09B" w:rsidRPr="00E97377" w:rsidRDefault="006C209B" w:rsidP="00E9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9737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403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B" w:rsidRPr="00E97377" w:rsidRDefault="006C209B" w:rsidP="00E9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6C209B" w:rsidRPr="00E97377" w:rsidTr="006C209B">
        <w:trPr>
          <w:trHeight w:val="580"/>
        </w:trPr>
        <w:tc>
          <w:tcPr>
            <w:tcW w:w="77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09B" w:rsidRPr="00E97377" w:rsidRDefault="006C209B" w:rsidP="00E9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п. Рощепкино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C209B" w:rsidRDefault="006C209B" w:rsidP="00E9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4</w:t>
            </w:r>
          </w:p>
        </w:tc>
      </w:tr>
      <w:tr w:rsidR="006C209B" w:rsidRPr="00E97377" w:rsidTr="006C209B">
        <w:trPr>
          <w:trHeight w:val="580"/>
        </w:trPr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09B" w:rsidRPr="00E97377" w:rsidRDefault="006C209B" w:rsidP="00E9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9737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ул. Рощепкина</w:t>
            </w:r>
          </w:p>
        </w:tc>
        <w:tc>
          <w:tcPr>
            <w:tcW w:w="4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209B" w:rsidRPr="00E97377" w:rsidRDefault="006C209B" w:rsidP="00E9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97377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1092</w:t>
            </w: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9B" w:rsidRPr="00E97377" w:rsidRDefault="006C209B" w:rsidP="00E973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</w:tc>
      </w:tr>
    </w:tbl>
    <w:p w:rsidR="003F4B27" w:rsidRPr="00E97377" w:rsidRDefault="003F4B27">
      <w:pPr>
        <w:rPr>
          <w:rFonts w:ascii="Times New Roman" w:hAnsi="Times New Roman" w:cs="Times New Roman"/>
          <w:sz w:val="32"/>
          <w:szCs w:val="28"/>
        </w:rPr>
      </w:pPr>
    </w:p>
    <w:p w:rsidR="003F4B27" w:rsidRDefault="003F4B27">
      <w:pPr>
        <w:rPr>
          <w:rFonts w:ascii="Times New Roman" w:hAnsi="Times New Roman" w:cs="Times New Roman"/>
          <w:sz w:val="28"/>
          <w:szCs w:val="28"/>
        </w:rPr>
      </w:pPr>
    </w:p>
    <w:sectPr w:rsidR="003F4B2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1D7D"/>
    <w:multiLevelType w:val="multilevel"/>
    <w:tmpl w:val="9E3875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B7A"/>
    <w:rsid w:val="000252C6"/>
    <w:rsid w:val="000C020D"/>
    <w:rsid w:val="000D47A4"/>
    <w:rsid w:val="00131981"/>
    <w:rsid w:val="001546C0"/>
    <w:rsid w:val="001A0A94"/>
    <w:rsid w:val="001D1350"/>
    <w:rsid w:val="003220AA"/>
    <w:rsid w:val="003A6178"/>
    <w:rsid w:val="003A76A9"/>
    <w:rsid w:val="003D3441"/>
    <w:rsid w:val="003F4B27"/>
    <w:rsid w:val="003F5DBA"/>
    <w:rsid w:val="0047364C"/>
    <w:rsid w:val="00487317"/>
    <w:rsid w:val="00525BC2"/>
    <w:rsid w:val="00530810"/>
    <w:rsid w:val="005C73B5"/>
    <w:rsid w:val="005D4445"/>
    <w:rsid w:val="005F227A"/>
    <w:rsid w:val="00607A03"/>
    <w:rsid w:val="00676CA0"/>
    <w:rsid w:val="006C209B"/>
    <w:rsid w:val="007A3AFE"/>
    <w:rsid w:val="008C1327"/>
    <w:rsid w:val="008C4EA8"/>
    <w:rsid w:val="009038E8"/>
    <w:rsid w:val="0094000C"/>
    <w:rsid w:val="009A7B7A"/>
    <w:rsid w:val="009C4A92"/>
    <w:rsid w:val="00A6175D"/>
    <w:rsid w:val="00AA3CC3"/>
    <w:rsid w:val="00AA79D7"/>
    <w:rsid w:val="00AD5CCA"/>
    <w:rsid w:val="00BE0536"/>
    <w:rsid w:val="00C74C21"/>
    <w:rsid w:val="00D66953"/>
    <w:rsid w:val="00E000E8"/>
    <w:rsid w:val="00E06D58"/>
    <w:rsid w:val="00E615FF"/>
    <w:rsid w:val="00E7146E"/>
    <w:rsid w:val="00E929FC"/>
    <w:rsid w:val="00E97377"/>
    <w:rsid w:val="00EB4277"/>
    <w:rsid w:val="00EE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B7A"/>
  </w:style>
  <w:style w:type="paragraph" w:styleId="1">
    <w:name w:val="heading 1"/>
    <w:basedOn w:val="a"/>
    <w:link w:val="10"/>
    <w:uiPriority w:val="9"/>
    <w:qFormat/>
    <w:rsid w:val="009C4A9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7B7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A7B7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1"/>
    <w:basedOn w:val="a"/>
    <w:rsid w:val="003F4B27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Normal (Web)"/>
    <w:basedOn w:val="a"/>
    <w:uiPriority w:val="99"/>
    <w:unhideWhenUsed/>
    <w:rsid w:val="009C4A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C4A9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4A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4</cp:revision>
  <cp:lastPrinted>2018-07-18T09:48:00Z</cp:lastPrinted>
  <dcterms:created xsi:type="dcterms:W3CDTF">2018-11-01T10:23:00Z</dcterms:created>
  <dcterms:modified xsi:type="dcterms:W3CDTF">2018-11-02T04:15:00Z</dcterms:modified>
</cp:coreProperties>
</file>